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539C84" w14:textId="386FB1C7" w:rsidR="001C3B75" w:rsidRDefault="00B91B36" w:rsidP="00B91B36">
      <w:pPr>
        <w:jc w:val="center"/>
        <w:rPr>
          <w:b/>
          <w:bCs/>
          <w:sz w:val="28"/>
          <w:szCs w:val="28"/>
          <w:u w:val="single"/>
        </w:rPr>
      </w:pPr>
      <w:r w:rsidRPr="00B91B36">
        <w:rPr>
          <w:b/>
          <w:bCs/>
          <w:sz w:val="28"/>
          <w:szCs w:val="28"/>
          <w:u w:val="single"/>
        </w:rPr>
        <w:t>Innstillingssaker:</w:t>
      </w:r>
    </w:p>
    <w:p w14:paraId="300403A0" w14:textId="66C9BB22" w:rsidR="00B91B36" w:rsidRDefault="002D540C" w:rsidP="00B91B36">
      <w:r>
        <w:t xml:space="preserve">Sak 7: Fastsettelse av kontingent for </w:t>
      </w:r>
      <w:r w:rsidR="000878B7">
        <w:t xml:space="preserve">neste kalenderår: </w:t>
      </w:r>
    </w:p>
    <w:p w14:paraId="641CF126" w14:textId="661B9B9D" w:rsidR="000878B7" w:rsidRDefault="000878B7" w:rsidP="000878B7">
      <w:pPr>
        <w:pStyle w:val="Listeavsnitt"/>
        <w:numPr>
          <w:ilvl w:val="0"/>
          <w:numId w:val="1"/>
        </w:numPr>
      </w:pPr>
      <w:r>
        <w:t xml:space="preserve">Styret foreslår </w:t>
      </w:r>
      <w:r w:rsidR="009727D1">
        <w:t>å opprettholde størrelsen på kontingenten</w:t>
      </w:r>
      <w:r w:rsidR="005417F6">
        <w:t xml:space="preserve">. Den vil ligge på </w:t>
      </w:r>
      <w:proofErr w:type="gramStart"/>
      <w:r w:rsidR="005417F6">
        <w:t>17.500,-</w:t>
      </w:r>
      <w:proofErr w:type="gramEnd"/>
      <w:r w:rsidR="005417F6">
        <w:t xml:space="preserve"> pr bedriftsmedlem</w:t>
      </w:r>
    </w:p>
    <w:p w14:paraId="5505A175" w14:textId="7E5E59A0" w:rsidR="00D6524D" w:rsidRDefault="000032AD" w:rsidP="00D6524D">
      <w:r>
        <w:t>Sak 11</w:t>
      </w:r>
      <w:r w:rsidR="0028290A">
        <w:t xml:space="preserve">: </w:t>
      </w:r>
      <w:r w:rsidR="00D6524D">
        <w:t>Saker som skal behandles på ordinær generalforsamling i Soft Sertifisering AS</w:t>
      </w:r>
      <w:r w:rsidR="00265EED">
        <w:t>:</w:t>
      </w:r>
    </w:p>
    <w:p w14:paraId="4C2DCF58" w14:textId="1C05C215" w:rsidR="00F83D17" w:rsidRDefault="00D6524D" w:rsidP="00F83D17">
      <w:r>
        <w:t>2. kulepunkt</w:t>
      </w:r>
      <w:r w:rsidR="0040795F">
        <w:t xml:space="preserve"> Bestemme </w:t>
      </w:r>
      <w:proofErr w:type="gramStart"/>
      <w:r w:rsidR="0040795F">
        <w:t>anvendelse</w:t>
      </w:r>
      <w:proofErr w:type="gramEnd"/>
      <w:r w:rsidR="0040795F">
        <w:t xml:space="preserve"> av årsoverskudd i SSE</w:t>
      </w:r>
      <w:r w:rsidR="00D21086">
        <w:t>:</w:t>
      </w:r>
    </w:p>
    <w:p w14:paraId="47C92C51" w14:textId="77777777" w:rsidR="005F2BB1" w:rsidRDefault="00930678" w:rsidP="00D21086">
      <w:pPr>
        <w:pStyle w:val="Listeavsnitt"/>
        <w:numPr>
          <w:ilvl w:val="0"/>
          <w:numId w:val="1"/>
        </w:numPr>
      </w:pPr>
      <w:r>
        <w:t xml:space="preserve">Styret </w:t>
      </w:r>
      <w:r w:rsidR="00AD3C15">
        <w:t>forslår at hele årsoverskuddet går tilbake i SSE</w:t>
      </w:r>
      <w:r w:rsidR="0092541B">
        <w:t xml:space="preserve">, og at det ikke tas utbytte til SOFT i år. Dette fordi </w:t>
      </w:r>
      <w:r w:rsidR="005B108C">
        <w:t xml:space="preserve">SOFT gikk med positivt resultat </w:t>
      </w:r>
      <w:r w:rsidR="003F2D7D">
        <w:t>og dermed ikke har brukt noe av utbytte gitt tidligere. Samtidig har SSE</w:t>
      </w:r>
      <w:r w:rsidR="00B52D69">
        <w:t xml:space="preserve"> hatt trange tider som følge av </w:t>
      </w:r>
      <w:proofErr w:type="spellStart"/>
      <w:r w:rsidR="00B52D69">
        <w:t>covid</w:t>
      </w:r>
      <w:proofErr w:type="spellEnd"/>
      <w:r w:rsidR="00B52D69">
        <w:t xml:space="preserve"> 19.</w:t>
      </w:r>
    </w:p>
    <w:p w14:paraId="49266C24" w14:textId="77777777" w:rsidR="007E0073" w:rsidRDefault="005F2BB1" w:rsidP="005F2BB1">
      <w:r>
        <w:t xml:space="preserve">4 kulepunkt: Valg av revisor: </w:t>
      </w:r>
    </w:p>
    <w:p w14:paraId="0AA60E88" w14:textId="56C07AD3" w:rsidR="007E0073" w:rsidRDefault="005F2BB1" w:rsidP="007E0073">
      <w:pPr>
        <w:pStyle w:val="Listeavsnitt"/>
        <w:numPr>
          <w:ilvl w:val="0"/>
          <w:numId w:val="1"/>
        </w:numPr>
      </w:pPr>
      <w:r>
        <w:t>St</w:t>
      </w:r>
      <w:r w:rsidR="00BF05E6">
        <w:t>yret forslår å videreføre engasjementet med Torvund Revisjon.</w:t>
      </w:r>
    </w:p>
    <w:p w14:paraId="3134C699" w14:textId="76FB97FF" w:rsidR="007E0073" w:rsidRDefault="007E0073" w:rsidP="007E0073">
      <w:r>
        <w:t xml:space="preserve">5 </w:t>
      </w:r>
      <w:r w:rsidR="007F5896">
        <w:t>k</w:t>
      </w:r>
      <w:r>
        <w:t>ulepunkt</w:t>
      </w:r>
      <w:r w:rsidR="007F5896">
        <w:t>: Fastsettelse av styrehonorar</w:t>
      </w:r>
      <w:r w:rsidR="00212400">
        <w:t>:</w:t>
      </w:r>
    </w:p>
    <w:p w14:paraId="6E3A1FB9" w14:textId="09B88938" w:rsidR="00F3661A" w:rsidRDefault="00212400" w:rsidP="00212400">
      <w:pPr>
        <w:pStyle w:val="Listeavsnitt"/>
        <w:numPr>
          <w:ilvl w:val="0"/>
          <w:numId w:val="1"/>
        </w:numPr>
      </w:pPr>
      <w:r>
        <w:t xml:space="preserve">Styret i SOFT </w:t>
      </w:r>
      <w:r w:rsidR="00904D28">
        <w:t>o</w:t>
      </w:r>
      <w:r>
        <w:t xml:space="preserve">g Valgkomiteen </w:t>
      </w:r>
      <w:r w:rsidR="00C70C55">
        <w:t>forslår å la styrehonorarer i SSE opprettholdes på dagens nivå</w:t>
      </w:r>
    </w:p>
    <w:p w14:paraId="23F35C19" w14:textId="21E1EE9F" w:rsidR="00D21086" w:rsidRPr="00B91B36" w:rsidRDefault="003F2D7D" w:rsidP="005F2BB1">
      <w:r>
        <w:t xml:space="preserve"> </w:t>
      </w:r>
      <w:r w:rsidR="00FB6DFB">
        <w:pict w14:anchorId="361D6CC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-signaturlinje..." style="width:192pt;height:96pt">
            <v:imagedata r:id="rId7" o:title=""/>
            <o:lock v:ext="edit" ungrouping="t" rotation="t" cropping="t" verticies="t" text="t" grouping="t"/>
            <o:signatureline v:ext="edit" id="{621C6461-4BD7-4495-807F-6D60C11BA045}" provid="{00000000-0000-0000-0000-000000000000}" o:suggestedsigner="Torstein Eide" o:suggestedsigner2="Styreleder SOFT" issignatureline="t"/>
          </v:shape>
        </w:pict>
      </w:r>
    </w:p>
    <w:sectPr w:rsidR="00D21086" w:rsidRPr="00B91B36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43C9" w14:textId="77777777" w:rsidR="00FB6DFB" w:rsidRDefault="00FB6DFB" w:rsidP="00265EED">
      <w:pPr>
        <w:spacing w:after="0" w:line="240" w:lineRule="auto"/>
      </w:pPr>
      <w:r>
        <w:separator/>
      </w:r>
    </w:p>
  </w:endnote>
  <w:endnote w:type="continuationSeparator" w:id="0">
    <w:p w14:paraId="7D95701E" w14:textId="77777777" w:rsidR="00FB6DFB" w:rsidRDefault="00FB6DFB" w:rsidP="00265EE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9B8BF1" w14:textId="77777777" w:rsidR="00FB6DFB" w:rsidRDefault="00FB6DFB" w:rsidP="00265EED">
      <w:pPr>
        <w:spacing w:after="0" w:line="240" w:lineRule="auto"/>
      </w:pPr>
      <w:r>
        <w:separator/>
      </w:r>
    </w:p>
  </w:footnote>
  <w:footnote w:type="continuationSeparator" w:id="0">
    <w:p w14:paraId="07E275FB" w14:textId="77777777" w:rsidR="00FB6DFB" w:rsidRDefault="00FB6DFB" w:rsidP="00265EE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3D83E6" w14:textId="00F45C82" w:rsidR="00265EED" w:rsidRDefault="00265EED">
    <w:pPr>
      <w:pStyle w:val="Topptekst"/>
    </w:pPr>
    <w:r>
      <w:rPr>
        <w:noProof/>
      </w:rPr>
      <w:drawing>
        <wp:inline distT="0" distB="0" distL="0" distR="0" wp14:anchorId="029FEA4E" wp14:editId="4BEC709A">
          <wp:extent cx="845820" cy="297180"/>
          <wp:effectExtent l="0" t="0" r="0" b="7620"/>
          <wp:docPr id="1" name="Bilde 4" descr="SOFTTLOGO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ilde 4" descr="SOFTTLOGO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5820" cy="297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37A39BE" w14:textId="77777777" w:rsidR="00265EED" w:rsidRDefault="00265EED">
    <w:pPr>
      <w:pStyle w:val="Top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7E223D"/>
    <w:multiLevelType w:val="hybridMultilevel"/>
    <w:tmpl w:val="9C5C18F6"/>
    <w:lvl w:ilvl="0" w:tplc="89BEE7F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4540"/>
    <w:rsid w:val="000032AD"/>
    <w:rsid w:val="000878B7"/>
    <w:rsid w:val="001508A2"/>
    <w:rsid w:val="001C3B75"/>
    <w:rsid w:val="00212400"/>
    <w:rsid w:val="00265EED"/>
    <w:rsid w:val="0028290A"/>
    <w:rsid w:val="002D4F28"/>
    <w:rsid w:val="002D540C"/>
    <w:rsid w:val="003F2D7D"/>
    <w:rsid w:val="0040795F"/>
    <w:rsid w:val="005417F6"/>
    <w:rsid w:val="005B108C"/>
    <w:rsid w:val="005F2BB1"/>
    <w:rsid w:val="007E0073"/>
    <w:rsid w:val="007F5896"/>
    <w:rsid w:val="00904D28"/>
    <w:rsid w:val="0092541B"/>
    <w:rsid w:val="00930678"/>
    <w:rsid w:val="009727D1"/>
    <w:rsid w:val="00A13BF0"/>
    <w:rsid w:val="00A74540"/>
    <w:rsid w:val="00AA15A8"/>
    <w:rsid w:val="00AD3C15"/>
    <w:rsid w:val="00B52D69"/>
    <w:rsid w:val="00B70626"/>
    <w:rsid w:val="00B91B36"/>
    <w:rsid w:val="00BF05E6"/>
    <w:rsid w:val="00C70C55"/>
    <w:rsid w:val="00D21086"/>
    <w:rsid w:val="00D6524D"/>
    <w:rsid w:val="00E8636D"/>
    <w:rsid w:val="00F3661A"/>
    <w:rsid w:val="00F83D17"/>
    <w:rsid w:val="00FB6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264FD0"/>
  <w15:chartTrackingRefBased/>
  <w15:docId w15:val="{D46462AE-20B5-4EF0-A176-C4ECEBDF09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Listeavsnitt">
    <w:name w:val="List Paragraph"/>
    <w:basedOn w:val="Normal"/>
    <w:uiPriority w:val="34"/>
    <w:qFormat/>
    <w:rsid w:val="000878B7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26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TopptekstTegn">
    <w:name w:val="Topptekst Tegn"/>
    <w:basedOn w:val="Standardskriftforavsnitt"/>
    <w:link w:val="Topptekst"/>
    <w:uiPriority w:val="99"/>
    <w:rsid w:val="00265EED"/>
  </w:style>
  <w:style w:type="paragraph" w:styleId="Bunntekst">
    <w:name w:val="footer"/>
    <w:basedOn w:val="Normal"/>
    <w:link w:val="BunntekstTegn"/>
    <w:uiPriority w:val="99"/>
    <w:unhideWhenUsed/>
    <w:rsid w:val="00265EE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BunntekstTegn">
    <w:name w:val="Bunntekst Tegn"/>
    <w:basedOn w:val="Standardskriftforavsnitt"/>
    <w:link w:val="Bunntekst"/>
    <w:uiPriority w:val="99"/>
    <w:rsid w:val="00265EE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129</Words>
  <Characters>684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Rønstad</dc:creator>
  <cp:keywords/>
  <dc:description/>
  <cp:lastModifiedBy>Silje Renathe Dahlstrøm</cp:lastModifiedBy>
  <cp:revision>2</cp:revision>
  <dcterms:created xsi:type="dcterms:W3CDTF">2021-05-12T09:11:00Z</dcterms:created>
  <dcterms:modified xsi:type="dcterms:W3CDTF">2021-05-12T09:11:00Z</dcterms:modified>
</cp:coreProperties>
</file>